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2023</w:t>
      </w:r>
    </w:p>
    <w:p w:rsidR="00020B87" w:rsidRPr="00A5577B" w:rsidRDefault="00020B87" w:rsidP="00020B87">
      <w:pPr>
        <w:rPr>
          <w:b/>
        </w:rPr>
      </w:pPr>
      <w:bookmarkStart w:id="1" w:name="_Hlk509301449"/>
    </w:p>
    <w:p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A5577B" w:rsidRPr="00A5577B">
        <w:rPr>
          <w:b/>
        </w:rPr>
        <w:t>7-8</w:t>
      </w:r>
      <w:r w:rsidRPr="00A5577B">
        <w:rPr>
          <w:b/>
        </w:rPr>
        <w:t>)</w:t>
      </w:r>
    </w:p>
    <w:p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>*Yayaların Uyması Gereken Kurallar</w:t>
            </w:r>
          </w:p>
        </w:tc>
      </w:tr>
      <w:bookmarkEnd w:id="3"/>
    </w:tbl>
    <w:p w:rsidR="00E251B6" w:rsidRPr="00A5577B" w:rsidRDefault="00E251B6" w:rsidP="00E251B6">
      <w:pPr>
        <w:ind w:firstLine="180"/>
        <w:rPr>
          <w:b/>
        </w:rPr>
      </w:pPr>
    </w:p>
    <w:p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A5577B" w:rsidP="00A5577B">
            <w:r w:rsidRPr="00A5577B">
              <w:t>TG.4.1.4. Yaya olarak trafik kurallarına uyar.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>Yolun karşısına güvenli bir şekilde geçmek için nereleri tercih ediyorsunuz? Öğrenciler konuşturulur.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Pr="00A5577B">
              <w:rPr>
                <w:iCs/>
              </w:rPr>
              <w:t>(Sayfa 22</w:t>
            </w:r>
            <w:r w:rsidR="00615C02" w:rsidRPr="00A5577B">
              <w:rPr>
                <w:iCs/>
              </w:rPr>
              <w:t xml:space="preserve">) </w:t>
            </w:r>
            <w:r w:rsidRPr="00A5577B">
              <w:rPr>
                <w:iCs/>
                <w:color w:val="404040" w:themeColor="text1" w:themeTint="BF"/>
              </w:rPr>
              <w:t>Malatya’da çevre yolunda kaza örneği incelenir.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:rsidR="00A5577B" w:rsidRPr="00A5577B" w:rsidRDefault="00A5577B" w:rsidP="00A5577B">
            <w:pPr>
              <w:pStyle w:val="ListeParagraf"/>
              <w:numPr>
                <w:ilvl w:val="0"/>
                <w:numId w:val="27"/>
              </w:numPr>
              <w:spacing w:line="259" w:lineRule="auto"/>
            </w:pPr>
            <w:r w:rsidRPr="00A5577B">
              <w:rPr>
                <w:iCs/>
                <w:color w:val="404040" w:themeColor="text1" w:themeTint="BF"/>
              </w:rPr>
              <w:t>Yayaların Uyması Gereken Kurallar</w:t>
            </w:r>
            <w:r w:rsidRPr="00A5577B">
              <w:rPr>
                <w:iCs/>
                <w:color w:val="404040" w:themeColor="text1" w:themeTint="BF"/>
              </w:rPr>
              <w:t>ın neler olduğu anlatılır.</w:t>
            </w:r>
            <w:r w:rsidRPr="00A5577B">
              <w:t xml:space="preserve"> </w:t>
            </w:r>
            <w:r w:rsidRPr="00A5577B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(Sayfa 25) Çalışma zamanı etkinliği yapılır.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/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</w:pPr>
            <w:r w:rsidRPr="00A5577B">
              <w:t>Kara yolunda karşıya geçişlerde kullanmamız gereken güvenli geçiş yerleri nerelerdir?</w:t>
            </w:r>
            <w:bookmarkStart w:id="4" w:name="_GoBack"/>
            <w:bookmarkEnd w:id="4"/>
          </w:p>
          <w:p w:rsidR="00E251B6" w:rsidRPr="00A5577B" w:rsidRDefault="00A5577B" w:rsidP="00A5577B">
            <w:pPr>
              <w:spacing w:line="259" w:lineRule="auto"/>
            </w:pPr>
            <w:r w:rsidRPr="00A5577B">
              <w:t>Kaldırımda yürürken nelere dikkat etmeliyiz?</w:t>
            </w:r>
          </w:p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</w:pPr>
            <w:r w:rsidRPr="00A5577B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:rsidR="00E251B6" w:rsidRPr="00A5577B" w:rsidRDefault="00E251B6" w:rsidP="00A5577B"/>
        </w:tc>
      </w:tr>
    </w:tbl>
    <w:p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:rsidR="00020B87" w:rsidRPr="00A5577B" w:rsidRDefault="00020B87" w:rsidP="00020B87">
      <w:pPr>
        <w:tabs>
          <w:tab w:val="left" w:pos="3569"/>
        </w:tabs>
        <w:rPr>
          <w:b/>
        </w:rPr>
      </w:pPr>
    </w:p>
    <w:p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…/…./2023</w:t>
      </w:r>
    </w:p>
    <w:p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C3A" w:rsidRDefault="00F55C3A" w:rsidP="00161E3C">
      <w:r>
        <w:separator/>
      </w:r>
    </w:p>
  </w:endnote>
  <w:endnote w:type="continuationSeparator" w:id="0">
    <w:p w:rsidR="00F55C3A" w:rsidRDefault="00F55C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C3A" w:rsidRDefault="00F55C3A" w:rsidP="00161E3C">
      <w:r>
        <w:separator/>
      </w:r>
    </w:p>
  </w:footnote>
  <w:footnote w:type="continuationSeparator" w:id="0">
    <w:p w:rsidR="00F55C3A" w:rsidRDefault="00F55C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8519-F5CE-48DF-8CAE-47E0A7E5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11</cp:revision>
  <cp:lastPrinted>2018-03-23T12:00:00Z</cp:lastPrinted>
  <dcterms:created xsi:type="dcterms:W3CDTF">2019-09-10T16:09:00Z</dcterms:created>
  <dcterms:modified xsi:type="dcterms:W3CDTF">2023-10-05T07:34:00Z</dcterms:modified>
</cp:coreProperties>
</file>